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39" w:rsidRDefault="00F07139" w:rsidP="00F07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139" w:rsidRDefault="00F07139" w:rsidP="00F071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BC757B" w:rsidRDefault="00F07139" w:rsidP="00F071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экстерна </w:t>
      </w:r>
    </w:p>
    <w:p w:rsidR="00BC757B" w:rsidRDefault="00A72C7A" w:rsidP="00F071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учебному предмету ФИЗИКА</w:t>
      </w:r>
      <w:r w:rsidR="00F07139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07139" w:rsidRDefault="00F07139" w:rsidP="00F071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11 класс</w:t>
      </w:r>
    </w:p>
    <w:p w:rsidR="00F07139" w:rsidRDefault="00F07139" w:rsidP="00F0713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C757B" w:rsidRPr="00BC757B" w:rsidRDefault="00BC757B" w:rsidP="00BC75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C757B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>Проведение опытов по исследованию явления электромагнитной индукции, электромагнитных волн, волновых свой</w:t>
      </w:r>
      <w:proofErr w:type="gramStart"/>
      <w:r w:rsidRPr="00BC757B">
        <w:rPr>
          <w:rFonts w:ascii="Times New Roman" w:hAnsi="Times New Roman" w:cs="Times New Roman"/>
        </w:rPr>
        <w:t>ств св</w:t>
      </w:r>
      <w:proofErr w:type="gramEnd"/>
      <w:r w:rsidRPr="00BC757B">
        <w:rPr>
          <w:rFonts w:ascii="Times New Roman" w:hAnsi="Times New Roman" w:cs="Times New Roman"/>
        </w:rPr>
        <w:t xml:space="preserve">ета. 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 xml:space="preserve">Объяснение устройства и принципа действия технических объектов, практическое применение физических знаний в повседневной жизни: 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 xml:space="preserve">при использовании микрофона, динамика, трансформатора, телефона, магнитофона; </w:t>
      </w:r>
    </w:p>
    <w:p w:rsidR="00BC757B" w:rsidRPr="00BC757B" w:rsidRDefault="00BC757B" w:rsidP="00BC7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7B">
        <w:rPr>
          <w:rFonts w:ascii="Times New Roman" w:hAnsi="Times New Roman" w:cs="Times New Roman"/>
          <w:sz w:val="24"/>
          <w:szCs w:val="24"/>
        </w:rPr>
        <w:tab/>
        <w:t xml:space="preserve">для безопасного обращения с домашней электропроводкой, бытовой электро- и радиоаппаратурой. </w:t>
      </w:r>
    </w:p>
    <w:p w:rsidR="00BC757B" w:rsidRPr="00BC757B" w:rsidRDefault="00BC757B" w:rsidP="00BC75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C757B">
        <w:rPr>
          <w:rFonts w:ascii="Times New Roman" w:hAnsi="Times New Roman" w:cs="Times New Roman"/>
          <w:bCs/>
          <w:sz w:val="24"/>
          <w:szCs w:val="24"/>
        </w:rPr>
        <w:t>Квантовая физика и элементы астрофизики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 xml:space="preserve"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 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 xml:space="preserve">Планетарная модель атома. Квантовые постулаты Бора. Лазеры. 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 xml:space="preserve"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 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 xml:space="preserve"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 </w:t>
      </w:r>
    </w:p>
    <w:p w:rsidR="00BC757B" w:rsidRPr="00BC757B" w:rsidRDefault="00BC757B" w:rsidP="00BC757B">
      <w:pPr>
        <w:pStyle w:val="Default"/>
        <w:jc w:val="both"/>
        <w:rPr>
          <w:rFonts w:ascii="Times New Roman" w:hAnsi="Times New Roman" w:cs="Times New Roman"/>
        </w:rPr>
      </w:pPr>
      <w:r w:rsidRPr="00BC757B">
        <w:rPr>
          <w:rFonts w:ascii="Times New Roman" w:hAnsi="Times New Roman" w:cs="Times New Roman"/>
        </w:rPr>
        <w:tab/>
        <w:t xml:space="preserve">Наблюдение и описание движения небесных тел. </w:t>
      </w:r>
    </w:p>
    <w:p w:rsidR="00BC757B" w:rsidRPr="00BC757B" w:rsidRDefault="00BC757B" w:rsidP="00BC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57B">
        <w:rPr>
          <w:rFonts w:ascii="Times New Roman" w:hAnsi="Times New Roman" w:cs="Times New Roman"/>
          <w:sz w:val="24"/>
          <w:szCs w:val="24"/>
        </w:rPr>
        <w:tab/>
        <w:t xml:space="preserve"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BC757B" w:rsidRPr="00BC757B" w:rsidRDefault="00BC757B" w:rsidP="00F07139">
      <w:pPr>
        <w:rPr>
          <w:rFonts w:ascii="Times New Roman" w:hAnsi="Times New Roman" w:cs="Times New Roman"/>
          <w:b/>
          <w:sz w:val="24"/>
          <w:szCs w:val="24"/>
        </w:rPr>
      </w:pPr>
    </w:p>
    <w:p w:rsidR="00F07139" w:rsidRPr="00BC757B" w:rsidRDefault="00F07139" w:rsidP="00BC757B">
      <w:pPr>
        <w:pStyle w:val="a3"/>
        <w:numPr>
          <w:ilvl w:val="0"/>
          <w:numId w:val="3"/>
        </w:numPr>
        <w:rPr>
          <w:rFonts w:ascii="Times New Roman" w:eastAsia="Calibri" w:hAnsi="Times New Roman"/>
          <w:b/>
          <w:sz w:val="24"/>
          <w:szCs w:val="24"/>
        </w:rPr>
      </w:pPr>
      <w:r w:rsidRPr="00BC757B">
        <w:rPr>
          <w:rFonts w:ascii="Times New Roman" w:hAnsi="Times New Roman"/>
          <w:b/>
          <w:sz w:val="24"/>
          <w:szCs w:val="24"/>
        </w:rPr>
        <w:t xml:space="preserve">Учебник: </w:t>
      </w:r>
    </w:p>
    <w:p w:rsidR="00F07139" w:rsidRDefault="00F07139" w:rsidP="00F07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B20">
        <w:rPr>
          <w:rFonts w:ascii="Times New Roman" w:eastAsia="Calibri" w:hAnsi="Times New Roman" w:cs="Times New Roman"/>
          <w:sz w:val="24"/>
          <w:szCs w:val="24"/>
        </w:rPr>
        <w:t xml:space="preserve">Физика 11 </w:t>
      </w:r>
      <w:proofErr w:type="spellStart"/>
      <w:r w:rsidRPr="00453B2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53B20">
        <w:rPr>
          <w:rFonts w:ascii="Times New Roman" w:eastAsia="Calibri" w:hAnsi="Times New Roman" w:cs="Times New Roman"/>
          <w:sz w:val="24"/>
          <w:szCs w:val="24"/>
        </w:rPr>
        <w:t xml:space="preserve">.:  учебник для общеобразовательных учреждений: базовый уровень /Г.Я. </w:t>
      </w:r>
      <w:proofErr w:type="spellStart"/>
      <w:r w:rsidRPr="00453B20">
        <w:rPr>
          <w:rFonts w:ascii="Times New Roman" w:eastAsia="Calibri" w:hAnsi="Times New Roman" w:cs="Times New Roman"/>
          <w:sz w:val="24"/>
          <w:szCs w:val="24"/>
        </w:rPr>
        <w:t>Мякишев</w:t>
      </w:r>
      <w:proofErr w:type="spellEnd"/>
      <w:r w:rsidRPr="00453B20">
        <w:rPr>
          <w:rFonts w:ascii="Times New Roman" w:eastAsia="Calibri" w:hAnsi="Times New Roman" w:cs="Times New Roman"/>
          <w:sz w:val="24"/>
          <w:szCs w:val="24"/>
        </w:rPr>
        <w:t xml:space="preserve">, Б.Б. </w:t>
      </w:r>
      <w:proofErr w:type="spellStart"/>
      <w:r w:rsidRPr="00453B20">
        <w:rPr>
          <w:rFonts w:ascii="Times New Roman" w:eastAsia="Calibri" w:hAnsi="Times New Roman" w:cs="Times New Roman"/>
          <w:sz w:val="24"/>
          <w:szCs w:val="24"/>
        </w:rPr>
        <w:t>Буховцев</w:t>
      </w:r>
      <w:proofErr w:type="spellEnd"/>
      <w:r w:rsidRPr="00453B20">
        <w:rPr>
          <w:rFonts w:ascii="Times New Roman" w:eastAsia="Calibri" w:hAnsi="Times New Roman" w:cs="Times New Roman"/>
          <w:sz w:val="24"/>
          <w:szCs w:val="24"/>
        </w:rPr>
        <w:t xml:space="preserve">, В.М. </w:t>
      </w:r>
      <w:proofErr w:type="spellStart"/>
      <w:r w:rsidRPr="00453B20">
        <w:rPr>
          <w:rFonts w:ascii="Times New Roman" w:eastAsia="Calibri" w:hAnsi="Times New Roman" w:cs="Times New Roman"/>
          <w:sz w:val="24"/>
          <w:szCs w:val="24"/>
        </w:rPr>
        <w:t>Чаругин</w:t>
      </w:r>
      <w:proofErr w:type="spellEnd"/>
      <w:r w:rsidRPr="00453B20">
        <w:rPr>
          <w:rFonts w:ascii="Times New Roman" w:eastAsia="Calibri" w:hAnsi="Times New Roman" w:cs="Times New Roman"/>
          <w:sz w:val="24"/>
          <w:szCs w:val="24"/>
        </w:rPr>
        <w:t>. – М.: Просвещение, 2014. -  323 с.</w:t>
      </w:r>
    </w:p>
    <w:p w:rsidR="00F07139" w:rsidRDefault="00F07139" w:rsidP="00F07139">
      <w:pPr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07139" w:rsidRPr="00A72C7A" w:rsidRDefault="00F07139" w:rsidP="00A72C7A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A72C7A">
        <w:rPr>
          <w:rFonts w:ascii="Times New Roman" w:hAnsi="Times New Roman"/>
          <w:b/>
          <w:sz w:val="24"/>
          <w:szCs w:val="24"/>
        </w:rPr>
        <w:t>Форма проведения промежуточной аттестации комплексная контрольная работа</w:t>
      </w:r>
      <w:r w:rsidR="00BC757B" w:rsidRPr="00A72C7A">
        <w:rPr>
          <w:rFonts w:ascii="Times New Roman" w:hAnsi="Times New Roman"/>
          <w:b/>
          <w:sz w:val="24"/>
          <w:szCs w:val="24"/>
        </w:rPr>
        <w:t xml:space="preserve"> в формате ЕГЭ</w:t>
      </w:r>
      <w:r w:rsidRPr="00A72C7A">
        <w:rPr>
          <w:rFonts w:ascii="Times New Roman" w:hAnsi="Times New Roman"/>
          <w:b/>
          <w:sz w:val="24"/>
          <w:szCs w:val="24"/>
        </w:rPr>
        <w:t>.</w:t>
      </w:r>
    </w:p>
    <w:p w:rsidR="00F07139" w:rsidRDefault="00F07139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2C7A" w:rsidRDefault="00A72C7A" w:rsidP="00F071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07139" w:rsidRPr="00BC757B" w:rsidRDefault="00F07139" w:rsidP="00BC757B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C757B">
        <w:rPr>
          <w:rFonts w:ascii="Times New Roman" w:hAnsi="Times New Roman"/>
          <w:b/>
          <w:sz w:val="24"/>
          <w:szCs w:val="24"/>
        </w:rPr>
        <w:t>Критерии выставления оценок.</w:t>
      </w:r>
    </w:p>
    <w:p w:rsidR="00BC757B" w:rsidRPr="006F101B" w:rsidRDefault="00BC757B" w:rsidP="00BC757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01B">
        <w:rPr>
          <w:rFonts w:ascii="Times New Roman" w:eastAsia="Calibri" w:hAnsi="Times New Roman" w:cs="Times New Roman"/>
          <w:b/>
          <w:sz w:val="24"/>
          <w:szCs w:val="24"/>
        </w:rPr>
        <w:t>Оценивание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5"/>
        <w:gridCol w:w="2295"/>
        <w:gridCol w:w="2295"/>
        <w:gridCol w:w="1664"/>
        <w:gridCol w:w="1482"/>
      </w:tblGrid>
      <w:tr w:rsidR="00BC757B" w:rsidRPr="006F101B" w:rsidTr="00A76C8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</w:tr>
      <w:tr w:rsidR="00BC757B" w:rsidRPr="006F101B" w:rsidTr="00A76C81">
        <w:trPr>
          <w:trHeight w:val="3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на основе текста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«5» ставится, если:</w:t>
            </w:r>
          </w:p>
          <w:p w:rsidR="00BC757B" w:rsidRPr="006F101B" w:rsidRDefault="00BC757B" w:rsidP="00BC757B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полностью;</w:t>
            </w:r>
          </w:p>
          <w:p w:rsidR="00BC757B" w:rsidRPr="006F101B" w:rsidRDefault="00BC757B" w:rsidP="00BC757B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 рассуждениях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обосновании решения нет пробелов и ошибок;</w:t>
            </w:r>
          </w:p>
          <w:p w:rsidR="00BC757B" w:rsidRPr="006F101B" w:rsidRDefault="00BC757B" w:rsidP="00BC757B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      </w:r>
          </w:p>
          <w:p w:rsidR="00BC757B" w:rsidRPr="006F101B" w:rsidRDefault="00BC757B" w:rsidP="00A76C8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«4» ставится, если:</w:t>
            </w:r>
          </w:p>
          <w:p w:rsidR="00BC757B" w:rsidRPr="006F101B" w:rsidRDefault="00BC757B" w:rsidP="00BC757B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полностью, но обоснования шагов решения недостаточны;</w:t>
            </w:r>
          </w:p>
          <w:p w:rsidR="00BC757B" w:rsidRPr="006F101B" w:rsidRDefault="00BC757B" w:rsidP="00BC757B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допущена одна ошибка или два-три недочёта в выкладках, рисунках, чертежах или графиках (если эти виды работ не являлись специальным объектом проверки)</w:t>
            </w:r>
          </w:p>
          <w:p w:rsidR="00BC757B" w:rsidRPr="006F101B" w:rsidRDefault="00BC757B" w:rsidP="00A76C8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«3» ставится, если:</w:t>
            </w:r>
          </w:p>
          <w:p w:rsidR="00BC757B" w:rsidRPr="006F101B" w:rsidRDefault="00BC757B" w:rsidP="00BC757B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допущены более одной ошибки или более двух-трёх недочётов в выкладках, чертежах или графиках, но </w:t>
            </w: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владеет обязательными умениями по проверяемой теме;</w:t>
            </w:r>
          </w:p>
          <w:p w:rsidR="00BC757B" w:rsidRPr="006F101B" w:rsidRDefault="00BC757B" w:rsidP="00A76C8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«2» ставится, если:</w:t>
            </w:r>
          </w:p>
          <w:p w:rsidR="00BC757B" w:rsidRPr="006F101B" w:rsidRDefault="00BC757B" w:rsidP="00BC757B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допущены существенные ошибки, показывающие, что </w:t>
            </w: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владеет обязательными знаниями умениями по данной теме в полной мере</w:t>
            </w:r>
          </w:p>
        </w:tc>
      </w:tr>
      <w:tr w:rsidR="00BC757B" w:rsidRPr="006F101B" w:rsidTr="00A76C81">
        <w:trPr>
          <w:trHeight w:val="3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BC757B" w:rsidRPr="006F101B" w:rsidTr="00A76C81">
        <w:trPr>
          <w:trHeight w:val="39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80% - 100% от общего числа заданий.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в полном объёме  с соблюдением необходимой последовательности действий, допущено не более 20% неверных ответов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60% - 79% от общего числа заданий.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 с соблюдением необходимой последовательности действий, допущено не более 40% неверных ответов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40% - 59%  от общего числа заданий. Если работа выполнена не полностью, но объем выполненной части таков, что позволяет получить оценку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0% - 39% от общего числа заданий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57B" w:rsidRPr="006F101B" w:rsidTr="00A76C81">
        <w:trPr>
          <w:trHeight w:val="3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(тест + задания с развёрнутым ответом)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7B" w:rsidRPr="006F101B" w:rsidRDefault="00BC757B" w:rsidP="00A76C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BC757B" w:rsidRPr="006F101B" w:rsidTr="00A76C81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80% - 100% от общего числа заданий.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в полном объёме  с соблюдением </w:t>
            </w: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необходимой последовательности действий, допущено не более 20% неверных ответов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60% - 79% от общего числа заданий.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 с соблюдением необходимой </w:t>
            </w: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последовательности действий, допущено не более 40% неверных ответов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40% - 59%  от общего числа заданий. Если работа выполнена не </w:t>
            </w: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полностью, но объем выполненной части таков, что позволяет получить оценку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7B" w:rsidRPr="006F101B" w:rsidRDefault="00BC757B" w:rsidP="00A76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0% - 39% от общего числа заданий</w:t>
            </w:r>
          </w:p>
          <w:p w:rsidR="00BC757B" w:rsidRPr="006F101B" w:rsidRDefault="00BC757B" w:rsidP="00A76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757B" w:rsidRPr="006F101B" w:rsidRDefault="00BC757B" w:rsidP="00BC7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57B" w:rsidRPr="006F101B" w:rsidRDefault="00BC757B" w:rsidP="00BC7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  лабораторных  работ</w:t>
      </w:r>
    </w:p>
    <w:p w:rsidR="00BC757B" w:rsidRPr="006F101B" w:rsidRDefault="00BC757B" w:rsidP="00BC7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в том случае, если обучающийся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 соблюдает требования безопасности труда; в отчете правильно и аккуратно делает все записи, таблицы, рисунки, чертежи, графики, вычисления;</w:t>
      </w:r>
      <w:proofErr w:type="gramEnd"/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ошибок проводит анализ погрешностей (для 8-10 классов).</w:t>
      </w:r>
    </w:p>
    <w:p w:rsidR="00BC757B" w:rsidRPr="006F101B" w:rsidRDefault="00BC757B" w:rsidP="00BC7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Оценка «4» правомерна в том случае, если выполнены требования к оценке «5», но ученик допустил недочеты или негрубые ошибки.</w:t>
      </w:r>
    </w:p>
    <w:p w:rsidR="00BC757B" w:rsidRPr="006F101B" w:rsidRDefault="00BC757B" w:rsidP="00BC7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Оценка «3»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BC757B" w:rsidRPr="006F101B" w:rsidRDefault="00BC757B" w:rsidP="00BC7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Оценка «2» выставляется тогда, когда результаты не позволяют получить правильных выводов, если опыты, измерения, вычисления, наблюдения производились неверно.</w:t>
      </w:r>
    </w:p>
    <w:p w:rsidR="00BC757B" w:rsidRPr="006F101B" w:rsidRDefault="00BC757B" w:rsidP="00BC7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оценка снижается, если ученик не соблюдал требований безопасности труда.</w:t>
      </w:r>
    </w:p>
    <w:p w:rsidR="00F07139" w:rsidRDefault="00F07139"/>
    <w:sectPr w:rsidR="00F0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3356"/>
    <w:multiLevelType w:val="hybridMultilevel"/>
    <w:tmpl w:val="727A3D44"/>
    <w:lvl w:ilvl="0" w:tplc="55DA16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67009"/>
    <w:multiLevelType w:val="hybridMultilevel"/>
    <w:tmpl w:val="D33C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84AE3"/>
    <w:multiLevelType w:val="hybridMultilevel"/>
    <w:tmpl w:val="202EFAFC"/>
    <w:lvl w:ilvl="0" w:tplc="55DA16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705FD"/>
    <w:multiLevelType w:val="hybridMultilevel"/>
    <w:tmpl w:val="C49C3318"/>
    <w:lvl w:ilvl="0" w:tplc="55DA16F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B2222F2"/>
    <w:multiLevelType w:val="hybridMultilevel"/>
    <w:tmpl w:val="B776C6F0"/>
    <w:lvl w:ilvl="0" w:tplc="95627DF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39"/>
    <w:rsid w:val="00305A9D"/>
    <w:rsid w:val="00313E6A"/>
    <w:rsid w:val="00677F69"/>
    <w:rsid w:val="00702F1C"/>
    <w:rsid w:val="00A07BE2"/>
    <w:rsid w:val="00A72C7A"/>
    <w:rsid w:val="00BC757B"/>
    <w:rsid w:val="00F0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13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07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C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13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07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C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 Александр Сергеевич</dc:creator>
  <cp:lastModifiedBy>Иванова Ольга Евгеньевна</cp:lastModifiedBy>
  <cp:revision>4</cp:revision>
  <dcterms:created xsi:type="dcterms:W3CDTF">2020-11-05T13:43:00Z</dcterms:created>
  <dcterms:modified xsi:type="dcterms:W3CDTF">2020-11-17T08:02:00Z</dcterms:modified>
</cp:coreProperties>
</file>